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EF" w:rsidRPr="005F6DC8" w:rsidRDefault="00A062EF" w:rsidP="00A062EF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A062EF" w:rsidRDefault="00F77185" w:rsidP="00A062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Márquez </w:t>
      </w:r>
      <w:proofErr w:type="spellStart"/>
      <w:r>
        <w:rPr>
          <w:b/>
          <w:sz w:val="32"/>
          <w:szCs w:val="32"/>
        </w:rPr>
        <w:t>Márquez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Leov</w:t>
      </w:r>
      <w:r w:rsidR="00A062EF">
        <w:rPr>
          <w:b/>
          <w:sz w:val="32"/>
          <w:szCs w:val="32"/>
        </w:rPr>
        <w:t>eldina</w:t>
      </w:r>
      <w:proofErr w:type="spellEnd"/>
    </w:p>
    <w:p w:rsidR="00A062EF" w:rsidRPr="005F6DC8" w:rsidRDefault="00A062EF" w:rsidP="00A062EF">
      <w:pPr>
        <w:jc w:val="center"/>
        <w:rPr>
          <w:b/>
          <w:sz w:val="24"/>
          <w:szCs w:val="24"/>
        </w:rPr>
      </w:pPr>
      <w:r w:rsidRPr="00A062EF">
        <w:rPr>
          <w:b/>
          <w:sz w:val="24"/>
          <w:szCs w:val="24"/>
        </w:rPr>
        <w:t>ÁREA JURÍDICA:</w:t>
      </w:r>
      <w:r>
        <w:rPr>
          <w:b/>
          <w:sz w:val="32"/>
          <w:szCs w:val="32"/>
        </w:rPr>
        <w:t xml:space="preserve"> </w:t>
      </w:r>
      <w:r w:rsidR="001E33C0" w:rsidRPr="001E33C0">
        <w:rPr>
          <w:b/>
          <w:sz w:val="24"/>
          <w:szCs w:val="24"/>
        </w:rPr>
        <w:t>Técnica y Situación Patrimonial.</w:t>
      </w:r>
      <w:r w:rsidR="001E33C0">
        <w:rPr>
          <w:b/>
          <w:sz w:val="24"/>
          <w:szCs w:val="24"/>
        </w:rPr>
        <w:t xml:space="preserve"> Directora de Área.</w:t>
      </w:r>
    </w:p>
    <w:p w:rsidR="00A062EF" w:rsidRPr="005210CD" w:rsidRDefault="00A062EF" w:rsidP="00A062EF">
      <w:pPr>
        <w:jc w:val="center"/>
        <w:rPr>
          <w:b/>
          <w:sz w:val="24"/>
          <w:szCs w:val="24"/>
        </w:rPr>
      </w:pPr>
    </w:p>
    <w:p w:rsidR="00A062EF" w:rsidRPr="005210CD" w:rsidRDefault="00A062EF" w:rsidP="00A062EF">
      <w:pPr>
        <w:jc w:val="center"/>
        <w:rPr>
          <w:b/>
          <w:sz w:val="24"/>
          <w:szCs w:val="24"/>
        </w:rPr>
      </w:pPr>
    </w:p>
    <w:p w:rsidR="00A062EF" w:rsidRPr="005210CD" w:rsidRDefault="00A062EF" w:rsidP="00A062EF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A062EF" w:rsidRPr="005210CD" w:rsidRDefault="00A062EF" w:rsidP="00A062EF">
      <w:pPr>
        <w:rPr>
          <w:sz w:val="24"/>
          <w:szCs w:val="24"/>
        </w:rPr>
      </w:pPr>
      <w:r w:rsidRPr="005210CD">
        <w:rPr>
          <w:b/>
          <w:sz w:val="24"/>
          <w:szCs w:val="24"/>
        </w:rPr>
        <w:tab/>
      </w:r>
      <w:r w:rsidRPr="005210CD">
        <w:rPr>
          <w:sz w:val="24"/>
          <w:szCs w:val="24"/>
        </w:rPr>
        <w:t xml:space="preserve">Nombre: </w:t>
      </w:r>
      <w:r w:rsidR="00F77185">
        <w:rPr>
          <w:sz w:val="24"/>
          <w:szCs w:val="24"/>
        </w:rPr>
        <w:t xml:space="preserve">Márquez </w:t>
      </w:r>
      <w:proofErr w:type="spellStart"/>
      <w:r w:rsidR="00F77185">
        <w:rPr>
          <w:sz w:val="24"/>
          <w:szCs w:val="24"/>
        </w:rPr>
        <w:t>Márquez</w:t>
      </w:r>
      <w:proofErr w:type="spellEnd"/>
      <w:r w:rsidR="00F77185">
        <w:rPr>
          <w:sz w:val="24"/>
          <w:szCs w:val="24"/>
        </w:rPr>
        <w:t xml:space="preserve"> </w:t>
      </w:r>
      <w:proofErr w:type="spellStart"/>
      <w:r w:rsidR="00F77185">
        <w:rPr>
          <w:sz w:val="24"/>
          <w:szCs w:val="24"/>
        </w:rPr>
        <w:t>Leov</w:t>
      </w:r>
      <w:r w:rsidR="00B41262">
        <w:rPr>
          <w:sz w:val="24"/>
          <w:szCs w:val="24"/>
        </w:rPr>
        <w:t>eldina</w:t>
      </w:r>
      <w:proofErr w:type="spellEnd"/>
      <w:r w:rsidR="00B41262">
        <w:rPr>
          <w:sz w:val="24"/>
          <w:szCs w:val="24"/>
        </w:rPr>
        <w:t>.</w:t>
      </w:r>
    </w:p>
    <w:p w:rsidR="00A062EF" w:rsidRPr="005210CD" w:rsidRDefault="00A062EF" w:rsidP="00A062EF">
      <w:pPr>
        <w:rPr>
          <w:sz w:val="24"/>
          <w:szCs w:val="24"/>
        </w:rPr>
      </w:pPr>
      <w:r w:rsidRPr="005210CD">
        <w:rPr>
          <w:sz w:val="24"/>
          <w:szCs w:val="24"/>
        </w:rPr>
        <w:tab/>
        <w:t>Teléfono institucional:</w:t>
      </w:r>
      <w:r w:rsidR="00B41262">
        <w:rPr>
          <w:sz w:val="24"/>
          <w:szCs w:val="24"/>
        </w:rPr>
        <w:t xml:space="preserve"> Ext. 50708.</w:t>
      </w:r>
    </w:p>
    <w:p w:rsidR="00A062EF" w:rsidRPr="005210CD" w:rsidRDefault="00A062EF" w:rsidP="00A062EF">
      <w:pPr>
        <w:rPr>
          <w:sz w:val="24"/>
          <w:szCs w:val="24"/>
        </w:rPr>
      </w:pPr>
      <w:r w:rsidRPr="005210CD">
        <w:rPr>
          <w:sz w:val="24"/>
          <w:szCs w:val="24"/>
        </w:rPr>
        <w:tab/>
      </w:r>
      <w:bookmarkStart w:id="0" w:name="_GoBack"/>
      <w:bookmarkEnd w:id="0"/>
      <w:r w:rsidRPr="00E850A3">
        <w:rPr>
          <w:sz w:val="24"/>
          <w:szCs w:val="24"/>
        </w:rPr>
        <w:t>Correo institucional:</w:t>
      </w:r>
      <w:r w:rsidRPr="005210CD">
        <w:rPr>
          <w:sz w:val="24"/>
          <w:szCs w:val="24"/>
        </w:rPr>
        <w:t xml:space="preserve"> </w:t>
      </w:r>
    </w:p>
    <w:p w:rsidR="00A062EF" w:rsidRPr="005210CD" w:rsidRDefault="00A062EF" w:rsidP="00A062EF">
      <w:pPr>
        <w:rPr>
          <w:sz w:val="24"/>
          <w:szCs w:val="24"/>
        </w:rPr>
      </w:pPr>
    </w:p>
    <w:p w:rsidR="00A062EF" w:rsidRDefault="00A062EF" w:rsidP="00A062EF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AE1639" w:rsidRPr="00AE1639" w:rsidRDefault="00AE1639" w:rsidP="00A062E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Abogada. Universidad de Guadalajara.</w:t>
      </w:r>
    </w:p>
    <w:p w:rsidR="00AE1639" w:rsidRPr="00AE1639" w:rsidRDefault="00AE1639" w:rsidP="00A062E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Maestría en Derecho con Orientación. Terminal Derecho Corporativo. Universidad de Guadalajara (Pasante).</w:t>
      </w:r>
    </w:p>
    <w:p w:rsidR="00A062EF" w:rsidRPr="00AE1639" w:rsidRDefault="00AE1639" w:rsidP="00A062E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Maestría en Juicio de Amparo. Universidad del Valle de Atemajac.</w:t>
      </w:r>
    </w:p>
    <w:p w:rsidR="00AE1639" w:rsidRPr="00AE1639" w:rsidRDefault="00AE1639" w:rsidP="00A062E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Ingles. Centro de Lenguas Extranjeras, Universidad del Valle de Atemajac, con reconocimiento de validez oficial por el Sistema Educativo Nacional Jalisco.</w:t>
      </w:r>
    </w:p>
    <w:p w:rsidR="00A062EF" w:rsidRPr="005210CD" w:rsidRDefault="00A062EF" w:rsidP="00A062EF">
      <w:pPr>
        <w:rPr>
          <w:sz w:val="24"/>
          <w:szCs w:val="24"/>
        </w:rPr>
      </w:pPr>
    </w:p>
    <w:p w:rsidR="00A062EF" w:rsidRPr="005210CD" w:rsidRDefault="00A062EF" w:rsidP="00A062EF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6E05AA" w:rsidRDefault="005F55DB" w:rsidP="00AE1639">
      <w:pPr>
        <w:pStyle w:val="Prrafodelista"/>
        <w:numPr>
          <w:ilvl w:val="0"/>
          <w:numId w:val="1"/>
        </w:numPr>
      </w:pPr>
      <w:r>
        <w:t>ASESORES DE SUPERVISIÓN INDUSTRIAL NACIONAL, S.A. DE C.V. Asesor Jurídico Empresarial.</w:t>
      </w:r>
    </w:p>
    <w:p w:rsidR="005F55DB" w:rsidRDefault="005F55DB" w:rsidP="00AE1639">
      <w:pPr>
        <w:pStyle w:val="Prrafodelista"/>
        <w:numPr>
          <w:ilvl w:val="0"/>
          <w:numId w:val="1"/>
        </w:numPr>
      </w:pPr>
      <w:r>
        <w:t>GOBIERNO DEL ESTADO DE JALISCO. Abogado Especializado.</w:t>
      </w:r>
    </w:p>
    <w:p w:rsidR="005F55DB" w:rsidRDefault="005F55DB" w:rsidP="00AE1639">
      <w:pPr>
        <w:pStyle w:val="Prrafodelista"/>
        <w:numPr>
          <w:ilvl w:val="0"/>
          <w:numId w:val="1"/>
        </w:numPr>
      </w:pPr>
      <w:r>
        <w:t>COMISIÓN NACIONAL FORESTAL. Jefe de lo Consultivo; Subdirector de lo Administrativo; Encargada temporal de la Dirección de lo Contencioso, Administrativo y Judicial.</w:t>
      </w:r>
    </w:p>
    <w:p w:rsidR="005F55DB" w:rsidRDefault="005F55DB" w:rsidP="00AE1639">
      <w:pPr>
        <w:pStyle w:val="Prrafodelista"/>
        <w:numPr>
          <w:ilvl w:val="0"/>
          <w:numId w:val="1"/>
        </w:numPr>
      </w:pPr>
      <w:r>
        <w:t>INSTITUTO JALISCIENSE DE LAS MUJERES. Asesoría Jurídica a mujeres en situación de violencia y propuestas normativas para el fortalecimiento de equidad de género.</w:t>
      </w:r>
    </w:p>
    <w:p w:rsidR="005F55DB" w:rsidRDefault="005F55DB" w:rsidP="005F55DB">
      <w:pPr>
        <w:pStyle w:val="Prrafodelista"/>
        <w:numPr>
          <w:ilvl w:val="0"/>
          <w:numId w:val="1"/>
        </w:numPr>
      </w:pPr>
      <w:r>
        <w:t xml:space="preserve">CONTRALORÍA DEL ESTADO DE JALISCO. Prestadora de servicios profesionales en la Dirección </w:t>
      </w:r>
      <w:r w:rsidR="001E33C0">
        <w:t>General Jurídica.</w:t>
      </w:r>
    </w:p>
    <w:sectPr w:rsidR="005F5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558F6"/>
    <w:multiLevelType w:val="hybridMultilevel"/>
    <w:tmpl w:val="F50441AE"/>
    <w:lvl w:ilvl="0" w:tplc="52E4742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EF"/>
    <w:rsid w:val="001E33C0"/>
    <w:rsid w:val="005F55DB"/>
    <w:rsid w:val="006E05AA"/>
    <w:rsid w:val="00A062EF"/>
    <w:rsid w:val="00AE1639"/>
    <w:rsid w:val="00B41262"/>
    <w:rsid w:val="00E850A3"/>
    <w:rsid w:val="00F7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A2053-8075-4A34-989C-2313221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6</cp:revision>
  <dcterms:created xsi:type="dcterms:W3CDTF">2017-03-08T01:15:00Z</dcterms:created>
  <dcterms:modified xsi:type="dcterms:W3CDTF">2017-03-08T22:52:00Z</dcterms:modified>
</cp:coreProperties>
</file>